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39" w:rsidRDefault="00875739" w:rsidP="00875739">
      <w:pPr>
        <w:rPr>
          <w:sz w:val="24"/>
          <w:szCs w:val="32"/>
        </w:rPr>
      </w:pPr>
      <w:r>
        <w:rPr>
          <w:sz w:val="24"/>
          <w:szCs w:val="32"/>
        </w:rPr>
        <w:t>Marking rubric will be used to assess students.</w:t>
      </w:r>
    </w:p>
    <w:p w:rsidR="00875739" w:rsidRDefault="00875739" w:rsidP="00875739">
      <w:pPr>
        <w:rPr>
          <w:b/>
          <w:sz w:val="32"/>
          <w:szCs w:val="32"/>
        </w:rPr>
      </w:pPr>
      <w:r>
        <w:rPr>
          <w:sz w:val="24"/>
          <w:szCs w:val="32"/>
        </w:rPr>
        <w:t xml:space="preserve">Encourage students to reflect on their learning and share what they have learnt about aboriginal culture. </w:t>
      </w:r>
    </w:p>
    <w:p w:rsidR="004A3A6B" w:rsidRDefault="00026BDB" w:rsidP="00FF7331">
      <w:bookmarkStart w:id="0" w:name="_GoBack"/>
      <w:bookmarkEnd w:id="0"/>
      <w:r>
        <w:t>Name: ____________________</w:t>
      </w:r>
      <w:r w:rsidRPr="00FF7331">
        <w:t xml:space="preserve"> </w:t>
      </w:r>
      <w:r>
        <w:t xml:space="preserve">        </w:t>
      </w:r>
      <w:r w:rsidR="005621F9">
        <w:t xml:space="preserve">Traditional Aboriginal Investigation  </w:t>
      </w:r>
      <w:r>
        <w:tab/>
        <w:t>Topic: _____________________</w:t>
      </w:r>
    </w:p>
    <w:tbl>
      <w:tblPr>
        <w:tblStyle w:val="TableGrid"/>
        <w:tblpPr w:leftFromText="180" w:rightFromText="180" w:vertAnchor="text" w:horzAnchor="margin" w:tblpXSpec="center" w:tblpY="100"/>
        <w:tblW w:w="11466" w:type="dxa"/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1"/>
        <w:gridCol w:w="1911"/>
      </w:tblGrid>
      <w:tr w:rsidR="00026BDB" w:rsidTr="00026BDB">
        <w:trPr>
          <w:trHeight w:val="159"/>
        </w:trPr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>
            <w:r>
              <w:t>Excellent</w:t>
            </w:r>
          </w:p>
        </w:tc>
        <w:tc>
          <w:tcPr>
            <w:tcW w:w="1911" w:type="dxa"/>
          </w:tcPr>
          <w:p w:rsidR="00026BDB" w:rsidRDefault="00026BDB" w:rsidP="00026BDB">
            <w:r>
              <w:t>Very Good</w:t>
            </w:r>
          </w:p>
        </w:tc>
        <w:tc>
          <w:tcPr>
            <w:tcW w:w="1911" w:type="dxa"/>
          </w:tcPr>
          <w:p w:rsidR="00026BDB" w:rsidRDefault="00026BDB" w:rsidP="00026BDB">
            <w:r>
              <w:t>Good</w:t>
            </w:r>
          </w:p>
        </w:tc>
        <w:tc>
          <w:tcPr>
            <w:tcW w:w="1911" w:type="dxa"/>
          </w:tcPr>
          <w:p w:rsidR="00026BDB" w:rsidRDefault="00026BDB" w:rsidP="00026BDB">
            <w:r>
              <w:t>Satisfactory</w:t>
            </w:r>
          </w:p>
        </w:tc>
        <w:tc>
          <w:tcPr>
            <w:tcW w:w="1911" w:type="dxa"/>
          </w:tcPr>
          <w:p w:rsidR="00026BDB" w:rsidRDefault="00026BDB" w:rsidP="00026BDB">
            <w:r>
              <w:t>Limited</w:t>
            </w:r>
          </w:p>
        </w:tc>
      </w:tr>
      <w:tr w:rsidR="00026BDB" w:rsidTr="00026BDB">
        <w:trPr>
          <w:trHeight w:val="469"/>
        </w:trPr>
        <w:tc>
          <w:tcPr>
            <w:tcW w:w="1911" w:type="dxa"/>
          </w:tcPr>
          <w:p w:rsidR="00026BDB" w:rsidRDefault="00026BDB" w:rsidP="00026BDB">
            <w:r>
              <w:t>Student worked cooperatively with others in their group.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  <w:tr w:rsidR="00026BDB" w:rsidTr="00026BDB">
        <w:trPr>
          <w:trHeight w:val="637"/>
        </w:trPr>
        <w:tc>
          <w:tcPr>
            <w:tcW w:w="1911" w:type="dxa"/>
          </w:tcPr>
          <w:p w:rsidR="00026BDB" w:rsidRDefault="00026BDB" w:rsidP="00026BDB">
            <w:r>
              <w:t>Student created a visually appealing keynote presentation.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  <w:tr w:rsidR="00026BDB" w:rsidTr="00026BDB">
        <w:trPr>
          <w:trHeight w:val="318"/>
        </w:trPr>
        <w:tc>
          <w:tcPr>
            <w:tcW w:w="1911" w:type="dxa"/>
          </w:tcPr>
          <w:p w:rsidR="00026BDB" w:rsidRDefault="00026BDB" w:rsidP="00026BDB">
            <w:r>
              <w:t>Information collected was accurate.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  <w:tr w:rsidR="00026BDB" w:rsidTr="00026BDB">
        <w:trPr>
          <w:trHeight w:val="478"/>
        </w:trPr>
        <w:tc>
          <w:tcPr>
            <w:tcW w:w="1911" w:type="dxa"/>
          </w:tcPr>
          <w:p w:rsidR="00026BDB" w:rsidRDefault="00026BDB" w:rsidP="00026BDB">
            <w:r>
              <w:t>Evidence of purposeful research to seek extra information on the topic.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  <w:tr w:rsidR="00026BDB" w:rsidTr="00026BDB">
        <w:trPr>
          <w:trHeight w:val="478"/>
        </w:trPr>
        <w:tc>
          <w:tcPr>
            <w:tcW w:w="1911" w:type="dxa"/>
          </w:tcPr>
          <w:p w:rsidR="00026BDB" w:rsidRDefault="00026BDB" w:rsidP="00026BDB">
            <w:r>
              <w:t>Clear, concise and meaningful sentences.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  <w:tr w:rsidR="00026BDB" w:rsidTr="00026BDB">
        <w:trPr>
          <w:trHeight w:val="478"/>
        </w:trPr>
        <w:tc>
          <w:tcPr>
            <w:tcW w:w="1911" w:type="dxa"/>
          </w:tcPr>
          <w:p w:rsidR="00026BDB" w:rsidRDefault="00026BDB" w:rsidP="00026BDB">
            <w:r>
              <w:t>Pace, pitch and volume.</w:t>
            </w:r>
          </w:p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  <w:tc>
          <w:tcPr>
            <w:tcW w:w="1911" w:type="dxa"/>
          </w:tcPr>
          <w:p w:rsidR="00026BDB" w:rsidRDefault="00026BDB" w:rsidP="00026BDB"/>
        </w:tc>
      </w:tr>
    </w:tbl>
    <w:p w:rsidR="00026BDB" w:rsidRDefault="00FF7331" w:rsidP="00026BDB">
      <w:r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6BDB">
        <w:t>_________</w:t>
      </w:r>
    </w:p>
    <w:p w:rsidR="00026BDB" w:rsidRDefault="00026BDB" w:rsidP="00026BDB"/>
    <w:tbl>
      <w:tblPr>
        <w:tblStyle w:val="TableGrid"/>
        <w:tblpPr w:leftFromText="180" w:rightFromText="180" w:vertAnchor="text" w:horzAnchor="margin" w:tblpXSpec="center" w:tblpY="600"/>
        <w:tblW w:w="11382" w:type="dxa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7"/>
        <w:gridCol w:w="1897"/>
      </w:tblGrid>
      <w:tr w:rsidR="00026BDB" w:rsidTr="00026BDB">
        <w:trPr>
          <w:trHeight w:val="169"/>
        </w:trPr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>
            <w:r>
              <w:t>Excellent</w:t>
            </w:r>
          </w:p>
        </w:tc>
        <w:tc>
          <w:tcPr>
            <w:tcW w:w="1897" w:type="dxa"/>
          </w:tcPr>
          <w:p w:rsidR="00026BDB" w:rsidRDefault="00026BDB" w:rsidP="00026BDB">
            <w:r>
              <w:t>Very Good</w:t>
            </w:r>
          </w:p>
        </w:tc>
        <w:tc>
          <w:tcPr>
            <w:tcW w:w="1897" w:type="dxa"/>
          </w:tcPr>
          <w:p w:rsidR="00026BDB" w:rsidRDefault="00026BDB" w:rsidP="00026BDB">
            <w:r>
              <w:t>Good</w:t>
            </w:r>
          </w:p>
        </w:tc>
        <w:tc>
          <w:tcPr>
            <w:tcW w:w="1897" w:type="dxa"/>
          </w:tcPr>
          <w:p w:rsidR="00026BDB" w:rsidRDefault="00026BDB" w:rsidP="00026BDB">
            <w:r>
              <w:t>Satisfactory</w:t>
            </w:r>
          </w:p>
        </w:tc>
        <w:tc>
          <w:tcPr>
            <w:tcW w:w="1897" w:type="dxa"/>
          </w:tcPr>
          <w:p w:rsidR="00026BDB" w:rsidRDefault="00026BDB" w:rsidP="00026BDB">
            <w:r>
              <w:t>Limited</w:t>
            </w:r>
          </w:p>
        </w:tc>
      </w:tr>
      <w:tr w:rsidR="00026BDB" w:rsidTr="00026BDB">
        <w:trPr>
          <w:trHeight w:val="498"/>
        </w:trPr>
        <w:tc>
          <w:tcPr>
            <w:tcW w:w="1897" w:type="dxa"/>
          </w:tcPr>
          <w:p w:rsidR="00026BDB" w:rsidRDefault="00026BDB" w:rsidP="00026BDB">
            <w:r>
              <w:t>Student worked cooperatively with others in their group.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  <w:tr w:rsidR="00026BDB" w:rsidTr="00026BDB">
        <w:trPr>
          <w:trHeight w:val="676"/>
        </w:trPr>
        <w:tc>
          <w:tcPr>
            <w:tcW w:w="1897" w:type="dxa"/>
          </w:tcPr>
          <w:p w:rsidR="00026BDB" w:rsidRDefault="00026BDB" w:rsidP="00026BDB">
            <w:r>
              <w:t>Student created a visually appealing keynote presentation.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  <w:tr w:rsidR="00026BDB" w:rsidTr="00026BDB">
        <w:trPr>
          <w:trHeight w:val="338"/>
        </w:trPr>
        <w:tc>
          <w:tcPr>
            <w:tcW w:w="1897" w:type="dxa"/>
          </w:tcPr>
          <w:p w:rsidR="00026BDB" w:rsidRDefault="00026BDB" w:rsidP="00026BDB">
            <w:r>
              <w:t>Information collected was accurate.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  <w:tr w:rsidR="00026BDB" w:rsidTr="00026BDB">
        <w:trPr>
          <w:trHeight w:val="508"/>
        </w:trPr>
        <w:tc>
          <w:tcPr>
            <w:tcW w:w="1897" w:type="dxa"/>
          </w:tcPr>
          <w:p w:rsidR="00026BDB" w:rsidRDefault="00026BDB" w:rsidP="00026BDB">
            <w:r>
              <w:t>Evidence of purposeful research to seek extra information on the topic.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  <w:tr w:rsidR="00026BDB" w:rsidTr="00026BDB">
        <w:trPr>
          <w:trHeight w:val="508"/>
        </w:trPr>
        <w:tc>
          <w:tcPr>
            <w:tcW w:w="1897" w:type="dxa"/>
          </w:tcPr>
          <w:p w:rsidR="00026BDB" w:rsidRDefault="00026BDB" w:rsidP="00026BDB">
            <w:r>
              <w:t>Clear, concise and meaningful sentences.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  <w:tr w:rsidR="00026BDB" w:rsidTr="00026BDB">
        <w:trPr>
          <w:trHeight w:val="508"/>
        </w:trPr>
        <w:tc>
          <w:tcPr>
            <w:tcW w:w="1897" w:type="dxa"/>
          </w:tcPr>
          <w:p w:rsidR="00026BDB" w:rsidRDefault="00026BDB" w:rsidP="00026BDB">
            <w:r>
              <w:t>Pace, pitch and volume.</w:t>
            </w:r>
          </w:p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  <w:tc>
          <w:tcPr>
            <w:tcW w:w="1897" w:type="dxa"/>
          </w:tcPr>
          <w:p w:rsidR="00026BDB" w:rsidRDefault="00026BDB" w:rsidP="00026BDB"/>
        </w:tc>
      </w:tr>
    </w:tbl>
    <w:p w:rsidR="00FF7331" w:rsidRDefault="00026BDB" w:rsidP="00FF7331">
      <w:r>
        <w:t>Name: ____________________</w:t>
      </w:r>
      <w:r w:rsidRPr="00FF7331">
        <w:t xml:space="preserve"> </w:t>
      </w:r>
      <w:r>
        <w:t xml:space="preserve">        </w:t>
      </w:r>
      <w:r w:rsidR="005621F9">
        <w:t xml:space="preserve">Traditional Aboriginal Investigation                  </w:t>
      </w:r>
      <w:r>
        <w:t>Topic: _____________________</w:t>
      </w:r>
    </w:p>
    <w:p w:rsidR="004A3A6B" w:rsidRPr="004A3A6B" w:rsidRDefault="00FF7331" w:rsidP="004A3A6B">
      <w:r>
        <w:lastRenderedPageBreak/>
        <w:t>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3A6B" w:rsidRPr="004A3A6B" w:rsidSect="00026BDB"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AA" w:rsidRDefault="00617EAA" w:rsidP="004A3A6B">
      <w:pPr>
        <w:spacing w:after="0" w:line="240" w:lineRule="auto"/>
      </w:pPr>
      <w:r>
        <w:separator/>
      </w:r>
    </w:p>
  </w:endnote>
  <w:endnote w:type="continuationSeparator" w:id="0">
    <w:p w:rsidR="00617EAA" w:rsidRDefault="00617EAA" w:rsidP="004A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AA" w:rsidRDefault="00617EAA" w:rsidP="004A3A6B">
      <w:pPr>
        <w:spacing w:after="0" w:line="240" w:lineRule="auto"/>
      </w:pPr>
      <w:r>
        <w:separator/>
      </w:r>
    </w:p>
  </w:footnote>
  <w:footnote w:type="continuationSeparator" w:id="0">
    <w:p w:rsidR="00617EAA" w:rsidRDefault="00617EAA" w:rsidP="004A3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6B"/>
    <w:rsid w:val="00026BDB"/>
    <w:rsid w:val="004A3A6B"/>
    <w:rsid w:val="005621F9"/>
    <w:rsid w:val="00617EAA"/>
    <w:rsid w:val="006D49CB"/>
    <w:rsid w:val="00875739"/>
    <w:rsid w:val="00F212CA"/>
    <w:rsid w:val="00FE3D6C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A6B"/>
  </w:style>
  <w:style w:type="paragraph" w:styleId="Footer">
    <w:name w:val="footer"/>
    <w:basedOn w:val="Normal"/>
    <w:link w:val="FooterChar"/>
    <w:uiPriority w:val="99"/>
    <w:unhideWhenUsed/>
    <w:rsid w:val="004A3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A6B"/>
  </w:style>
  <w:style w:type="paragraph" w:styleId="Footer">
    <w:name w:val="footer"/>
    <w:basedOn w:val="Normal"/>
    <w:link w:val="FooterChar"/>
    <w:uiPriority w:val="99"/>
    <w:unhideWhenUsed/>
    <w:rsid w:val="004A3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2013-09-03T08:22:00Z</dcterms:created>
  <dcterms:modified xsi:type="dcterms:W3CDTF">2013-09-03T08:22:00Z</dcterms:modified>
</cp:coreProperties>
</file>